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F072E" w14:textId="404A2629" w:rsidR="00AC48FD" w:rsidRDefault="00AC48FD" w:rsidP="009205CA">
      <w:pPr>
        <w:jc w:val="center"/>
        <w:rPr>
          <w:rFonts w:ascii="Times New Roman" w:hAnsi="Times New Roman" w:cs="Times New Roman"/>
          <w:b/>
          <w:sz w:val="72"/>
          <w:szCs w:val="72"/>
        </w:rPr>
      </w:pPr>
      <w:r w:rsidRPr="00AC48FD">
        <w:rPr>
          <w:rFonts w:ascii="Times New Roman" w:hAnsi="Times New Roman" w:cs="Times New Roman"/>
          <w:b/>
          <w:sz w:val="72"/>
          <w:szCs w:val="72"/>
        </w:rPr>
        <w:t>Ridge Meadows Coaches Plan Booklet</w:t>
      </w:r>
      <w:r>
        <w:rPr>
          <w:rFonts w:ascii="Times New Roman" w:hAnsi="Times New Roman" w:cs="Times New Roman"/>
          <w:b/>
          <w:sz w:val="72"/>
          <w:szCs w:val="72"/>
        </w:rPr>
        <w:t xml:space="preserve"> </w:t>
      </w:r>
      <w:r w:rsidR="009E7064">
        <w:rPr>
          <w:rFonts w:ascii="Times New Roman" w:hAnsi="Times New Roman" w:cs="Times New Roman"/>
          <w:b/>
          <w:sz w:val="72"/>
          <w:szCs w:val="72"/>
        </w:rPr>
        <w:t>C</w:t>
      </w:r>
    </w:p>
    <w:p w14:paraId="77A6C1F1" w14:textId="77777777" w:rsidR="00E10F0D" w:rsidRDefault="00E10F0D" w:rsidP="009205CA">
      <w:pPr>
        <w:jc w:val="center"/>
        <w:rPr>
          <w:rFonts w:ascii="Times New Roman" w:hAnsi="Times New Roman" w:cs="Times New Roman"/>
          <w:b/>
          <w:sz w:val="72"/>
          <w:szCs w:val="72"/>
        </w:rPr>
      </w:pPr>
    </w:p>
    <w:p w14:paraId="7F0F3194" w14:textId="69E2E3CD" w:rsidR="009205CA" w:rsidRDefault="00E10F0D" w:rsidP="009205CA">
      <w:pPr>
        <w:jc w:val="center"/>
        <w:rPr>
          <w:rFonts w:ascii="Times New Roman" w:hAnsi="Times New Roman" w:cs="Times New Roman"/>
          <w:b/>
          <w:sz w:val="72"/>
          <w:szCs w:val="72"/>
        </w:rPr>
      </w:pPr>
      <w:r>
        <w:rPr>
          <w:noProof/>
        </w:rPr>
        <w:drawing>
          <wp:inline distT="0" distB="0" distL="0" distR="0" wp14:anchorId="29F9C708" wp14:editId="6D7B1246">
            <wp:extent cx="5785152" cy="5981700"/>
            <wp:effectExtent l="0" t="0" r="0" b="0"/>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egad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93475" cy="6093703"/>
                    </a:xfrm>
                    <a:prstGeom prst="rect">
                      <a:avLst/>
                    </a:prstGeom>
                  </pic:spPr>
                </pic:pic>
              </a:graphicData>
            </a:graphic>
          </wp:inline>
        </w:drawing>
      </w:r>
    </w:p>
    <w:p w14:paraId="7BBF072F" w14:textId="77777777" w:rsidR="008E1A3D" w:rsidRPr="00AC48FD" w:rsidRDefault="008E1A3D" w:rsidP="00AC48FD">
      <w:pPr>
        <w:jc w:val="center"/>
        <w:rPr>
          <w:rFonts w:ascii="Times New Roman" w:hAnsi="Times New Roman" w:cs="Times New Roman"/>
          <w:b/>
          <w:sz w:val="72"/>
          <w:szCs w:val="72"/>
        </w:rPr>
      </w:pPr>
    </w:p>
    <w:p w14:paraId="7BBF0730" w14:textId="69AFB5E8" w:rsidR="00AC48FD" w:rsidRDefault="00AC48FD"/>
    <w:p w14:paraId="7BBF0731" w14:textId="77777777" w:rsidR="00AC48FD" w:rsidRDefault="00AC48FD"/>
    <w:p w14:paraId="7BBF0732" w14:textId="77777777" w:rsidR="008E5701" w:rsidRPr="008E5701" w:rsidRDefault="008E5701">
      <w:pPr>
        <w:rPr>
          <w:b/>
          <w:sz w:val="28"/>
          <w:szCs w:val="28"/>
        </w:rPr>
      </w:pPr>
      <w:r>
        <w:rPr>
          <w:b/>
          <w:sz w:val="28"/>
          <w:szCs w:val="28"/>
        </w:rPr>
        <w:t>Keys to a Great and Productive Practice</w:t>
      </w:r>
    </w:p>
    <w:p w14:paraId="7BBF0733" w14:textId="77777777" w:rsidR="008E5701" w:rsidRDefault="008E5701">
      <w:pPr>
        <w:rPr>
          <w:sz w:val="28"/>
          <w:szCs w:val="28"/>
        </w:rPr>
      </w:pPr>
    </w:p>
    <w:p w14:paraId="7BBF0734" w14:textId="5025035B" w:rsidR="00AC48FD" w:rsidRDefault="008E5701">
      <w:pPr>
        <w:rPr>
          <w:sz w:val="28"/>
          <w:szCs w:val="28"/>
        </w:rPr>
      </w:pPr>
      <w:r>
        <w:rPr>
          <w:sz w:val="28"/>
          <w:szCs w:val="28"/>
        </w:rPr>
        <w:t>Always start with</w:t>
      </w:r>
      <w:r w:rsidR="00193F96">
        <w:rPr>
          <w:sz w:val="28"/>
          <w:szCs w:val="28"/>
        </w:rPr>
        <w:t xml:space="preserve"> a </w:t>
      </w:r>
      <w:r w:rsidR="00E10F0D">
        <w:rPr>
          <w:sz w:val="28"/>
          <w:szCs w:val="28"/>
        </w:rPr>
        <w:t>warmup</w:t>
      </w:r>
      <w:r w:rsidR="00193F96">
        <w:rPr>
          <w:sz w:val="28"/>
          <w:szCs w:val="28"/>
        </w:rPr>
        <w:t xml:space="preserve"> </w:t>
      </w:r>
      <w:bookmarkStart w:id="0" w:name="_GoBack"/>
      <w:bookmarkEnd w:id="0"/>
      <w:r w:rsidR="00193F96">
        <w:rPr>
          <w:sz w:val="28"/>
          <w:szCs w:val="28"/>
        </w:rPr>
        <w:t>and some free play, t</w:t>
      </w:r>
      <w:r>
        <w:rPr>
          <w:sz w:val="28"/>
          <w:szCs w:val="28"/>
        </w:rPr>
        <w:t xml:space="preserve">his lets the kids have fun and interact with teammates. This also allow kids to get use to the ball, how it moves, bounces, and feels. </w:t>
      </w:r>
    </w:p>
    <w:p w14:paraId="7BBF0735" w14:textId="77777777" w:rsidR="008E5701" w:rsidRDefault="008E5701">
      <w:pPr>
        <w:rPr>
          <w:sz w:val="28"/>
          <w:szCs w:val="28"/>
        </w:rPr>
      </w:pPr>
    </w:p>
    <w:p w14:paraId="7BBF0736" w14:textId="77777777" w:rsidR="008E5701" w:rsidRDefault="008E5701">
      <w:pPr>
        <w:rPr>
          <w:sz w:val="28"/>
          <w:szCs w:val="28"/>
        </w:rPr>
      </w:pPr>
      <w:r>
        <w:rPr>
          <w:sz w:val="28"/>
          <w:szCs w:val="28"/>
        </w:rPr>
        <w:t xml:space="preserve">After 5 mins of free play make the team run; either lines or around half rink or full rink if you have it. This gets them ready to listen and </w:t>
      </w:r>
      <w:r w:rsidR="00193F96">
        <w:rPr>
          <w:sz w:val="28"/>
          <w:szCs w:val="28"/>
        </w:rPr>
        <w:t xml:space="preserve">puts their </w:t>
      </w:r>
      <w:r>
        <w:rPr>
          <w:sz w:val="28"/>
          <w:szCs w:val="28"/>
        </w:rPr>
        <w:t>mind on the practice after the free play.</w:t>
      </w:r>
    </w:p>
    <w:p w14:paraId="7BBF0737" w14:textId="77777777" w:rsidR="008E5701" w:rsidRDefault="008E5701">
      <w:pPr>
        <w:rPr>
          <w:sz w:val="28"/>
          <w:szCs w:val="28"/>
        </w:rPr>
      </w:pPr>
    </w:p>
    <w:p w14:paraId="7BBF0738" w14:textId="77777777" w:rsidR="008E5701" w:rsidRDefault="00193F96">
      <w:pPr>
        <w:rPr>
          <w:sz w:val="28"/>
          <w:szCs w:val="28"/>
        </w:rPr>
      </w:pPr>
      <w:r>
        <w:rPr>
          <w:sz w:val="28"/>
          <w:szCs w:val="28"/>
        </w:rPr>
        <w:t>Once</w:t>
      </w:r>
      <w:r w:rsidR="008E5701">
        <w:rPr>
          <w:sz w:val="28"/>
          <w:szCs w:val="28"/>
        </w:rPr>
        <w:t xml:space="preserve"> the run is done call the team together </w:t>
      </w:r>
      <w:r>
        <w:rPr>
          <w:sz w:val="28"/>
          <w:szCs w:val="28"/>
        </w:rPr>
        <w:t xml:space="preserve">to </w:t>
      </w:r>
      <w:r w:rsidR="008E5701">
        <w:rPr>
          <w:sz w:val="28"/>
          <w:szCs w:val="28"/>
        </w:rPr>
        <w:t xml:space="preserve">have a quick chat and explain the next drill. Do not take too long with the team chats as floor time is always a premium. Also, </w:t>
      </w:r>
      <w:r>
        <w:rPr>
          <w:sz w:val="28"/>
          <w:szCs w:val="28"/>
        </w:rPr>
        <w:t>you want to keep the players attention</w:t>
      </w:r>
      <w:r w:rsidR="008E5701">
        <w:rPr>
          <w:sz w:val="28"/>
          <w:szCs w:val="28"/>
        </w:rPr>
        <w:t>. If players have questions tell them to go to the back of</w:t>
      </w:r>
      <w:r>
        <w:rPr>
          <w:sz w:val="28"/>
          <w:szCs w:val="28"/>
        </w:rPr>
        <w:t xml:space="preserve"> the</w:t>
      </w:r>
      <w:r w:rsidR="008E5701">
        <w:rPr>
          <w:sz w:val="28"/>
          <w:szCs w:val="28"/>
        </w:rPr>
        <w:t xml:space="preserve"> line and watch those who know what to do.</w:t>
      </w:r>
    </w:p>
    <w:p w14:paraId="7BBF0739" w14:textId="77777777" w:rsidR="00185F9A" w:rsidRDefault="00185F9A">
      <w:pPr>
        <w:rPr>
          <w:sz w:val="28"/>
          <w:szCs w:val="28"/>
        </w:rPr>
      </w:pPr>
    </w:p>
    <w:p w14:paraId="7BBF073A" w14:textId="77777777" w:rsidR="00185F9A" w:rsidRDefault="00185F9A">
      <w:pPr>
        <w:rPr>
          <w:sz w:val="28"/>
          <w:szCs w:val="28"/>
        </w:rPr>
      </w:pPr>
      <w:r>
        <w:rPr>
          <w:sz w:val="28"/>
          <w:szCs w:val="28"/>
        </w:rPr>
        <w:t xml:space="preserve">Practices work best when players burn their energy early and then you can slow it down and </w:t>
      </w:r>
      <w:r w:rsidR="00193F96">
        <w:rPr>
          <w:sz w:val="28"/>
          <w:szCs w:val="28"/>
        </w:rPr>
        <w:t>focus on</w:t>
      </w:r>
      <w:r>
        <w:rPr>
          <w:sz w:val="28"/>
          <w:szCs w:val="28"/>
        </w:rPr>
        <w:t xml:space="preserve"> strategy</w:t>
      </w:r>
      <w:r w:rsidR="00193F96">
        <w:rPr>
          <w:sz w:val="28"/>
          <w:szCs w:val="28"/>
        </w:rPr>
        <w:t xml:space="preserve"> drills</w:t>
      </w:r>
      <w:r>
        <w:rPr>
          <w:sz w:val="28"/>
          <w:szCs w:val="28"/>
        </w:rPr>
        <w:t xml:space="preserve"> towards the end of practice.</w:t>
      </w:r>
    </w:p>
    <w:p w14:paraId="7BBF073B" w14:textId="77777777" w:rsidR="008E5701" w:rsidRDefault="008E5701">
      <w:pPr>
        <w:rPr>
          <w:sz w:val="28"/>
          <w:szCs w:val="28"/>
        </w:rPr>
      </w:pPr>
    </w:p>
    <w:p w14:paraId="7BBF073C" w14:textId="77777777" w:rsidR="008E5701" w:rsidRPr="009E7064" w:rsidRDefault="008E5701">
      <w:pPr>
        <w:rPr>
          <w:sz w:val="28"/>
          <w:szCs w:val="28"/>
        </w:rPr>
      </w:pPr>
      <w:r>
        <w:rPr>
          <w:sz w:val="28"/>
          <w:szCs w:val="28"/>
        </w:rPr>
        <w:t xml:space="preserve">Keep the practice up tempo and move quickly through drills. Have assistant coaches move balls and cones between drills, while you explain the next drill. Use your assistant coaches as much as you can to correct and keep drills moving. </w:t>
      </w:r>
    </w:p>
    <w:p w14:paraId="7BBF073D" w14:textId="77777777" w:rsidR="00A81DA7" w:rsidRDefault="00A81DA7"/>
    <w:p w14:paraId="7BBF073E" w14:textId="77777777" w:rsidR="00064F02" w:rsidRDefault="00064F02"/>
    <w:p w14:paraId="7BBF073F" w14:textId="77777777" w:rsidR="00BD4DB3" w:rsidRDefault="00BD4DB3"/>
    <w:p w14:paraId="7BBF0740" w14:textId="77777777" w:rsidR="00064F02" w:rsidRPr="00667511" w:rsidRDefault="00667511">
      <w:pPr>
        <w:rPr>
          <w:b/>
          <w:sz w:val="28"/>
          <w:szCs w:val="28"/>
        </w:rPr>
      </w:pPr>
      <w:r>
        <w:rPr>
          <w:b/>
          <w:sz w:val="28"/>
          <w:szCs w:val="28"/>
        </w:rPr>
        <w:t>Using Practice Plans</w:t>
      </w:r>
    </w:p>
    <w:p w14:paraId="7BBF0741" w14:textId="77777777" w:rsidR="009E7064" w:rsidRDefault="009E7064"/>
    <w:p w14:paraId="7BBF0742" w14:textId="77777777" w:rsidR="009E7064" w:rsidRPr="00667511" w:rsidRDefault="00667511">
      <w:pPr>
        <w:rPr>
          <w:sz w:val="28"/>
          <w:szCs w:val="28"/>
        </w:rPr>
      </w:pPr>
      <w:r>
        <w:rPr>
          <w:sz w:val="28"/>
          <w:szCs w:val="28"/>
        </w:rPr>
        <w:t xml:space="preserve">Practice plans are sorted into </w:t>
      </w:r>
      <w:r w:rsidR="003E4F55">
        <w:rPr>
          <w:sz w:val="28"/>
          <w:szCs w:val="28"/>
        </w:rPr>
        <w:t>warm up, skill</w:t>
      </w:r>
      <w:r w:rsidR="00A14F5F">
        <w:rPr>
          <w:sz w:val="28"/>
          <w:szCs w:val="28"/>
        </w:rPr>
        <w:t xml:space="preserve"> improvement, and </w:t>
      </w:r>
      <w:r w:rsidR="003E4F55">
        <w:rPr>
          <w:sz w:val="28"/>
          <w:szCs w:val="28"/>
        </w:rPr>
        <w:t>strategy</w:t>
      </w:r>
      <w:r>
        <w:rPr>
          <w:sz w:val="28"/>
          <w:szCs w:val="28"/>
        </w:rPr>
        <w:t xml:space="preserve">. Each week the practice </w:t>
      </w:r>
      <w:r w:rsidR="00A14F5F">
        <w:rPr>
          <w:sz w:val="28"/>
          <w:szCs w:val="28"/>
        </w:rPr>
        <w:t xml:space="preserve">should </w:t>
      </w:r>
      <w:r>
        <w:rPr>
          <w:sz w:val="28"/>
          <w:szCs w:val="28"/>
        </w:rPr>
        <w:t xml:space="preserve">progresses into more complicated systems. </w:t>
      </w:r>
      <w:r w:rsidR="00193F96">
        <w:rPr>
          <w:sz w:val="28"/>
          <w:szCs w:val="28"/>
        </w:rPr>
        <w:t>Some drills are a progression f</w:t>
      </w:r>
      <w:r>
        <w:rPr>
          <w:sz w:val="28"/>
          <w:szCs w:val="28"/>
        </w:rPr>
        <w:t>r</w:t>
      </w:r>
      <w:r w:rsidR="00193F96">
        <w:rPr>
          <w:sz w:val="28"/>
          <w:szCs w:val="28"/>
        </w:rPr>
        <w:t>om</w:t>
      </w:r>
      <w:r>
        <w:rPr>
          <w:sz w:val="28"/>
          <w:szCs w:val="28"/>
        </w:rPr>
        <w:t xml:space="preserve"> the previous week. They do not need to be done in order, if your team is struggling in a certain facet of the game then feel free to use that drill. Drills can also be tweaked based on team needs and skill level</w:t>
      </w:r>
    </w:p>
    <w:p w14:paraId="7BBF0743" w14:textId="77777777" w:rsidR="009E7064" w:rsidRDefault="009E7064"/>
    <w:p w14:paraId="7BBF0744" w14:textId="77777777" w:rsidR="009E7064" w:rsidRDefault="009E7064"/>
    <w:p w14:paraId="7BBF0745" w14:textId="77777777" w:rsidR="009E7064" w:rsidRDefault="009E7064"/>
    <w:p w14:paraId="7BBF0746" w14:textId="77777777" w:rsidR="009E7064" w:rsidRDefault="009E7064"/>
    <w:p w14:paraId="7BBF0747" w14:textId="77777777" w:rsidR="009E7064" w:rsidRDefault="009E7064"/>
    <w:p w14:paraId="7BBF0748" w14:textId="77777777" w:rsidR="009E7064" w:rsidRDefault="009E7064"/>
    <w:p w14:paraId="7BBF0749" w14:textId="77777777" w:rsidR="009E7064" w:rsidRDefault="009E7064"/>
    <w:p w14:paraId="7BBF074A" w14:textId="77777777" w:rsidR="009E7064" w:rsidRDefault="009E7064"/>
    <w:p w14:paraId="7BBF074B" w14:textId="77777777" w:rsidR="009E7064" w:rsidRDefault="009E7064"/>
    <w:p w14:paraId="7BBF074C" w14:textId="77777777" w:rsidR="00BD483A" w:rsidRPr="00193F96" w:rsidRDefault="00193F96">
      <w:pPr>
        <w:rPr>
          <w:b/>
          <w:sz w:val="28"/>
          <w:szCs w:val="28"/>
        </w:rPr>
      </w:pPr>
      <w:r w:rsidRPr="00193F96">
        <w:rPr>
          <w:b/>
          <w:sz w:val="28"/>
          <w:szCs w:val="28"/>
        </w:rPr>
        <w:t>Warm Up Drills</w:t>
      </w:r>
    </w:p>
    <w:p w14:paraId="7BBF074D" w14:textId="77777777" w:rsidR="009E7064" w:rsidRDefault="009E7064"/>
    <w:p w14:paraId="7BBF074E" w14:textId="77777777" w:rsidR="00302482" w:rsidRDefault="00193F96">
      <w:r>
        <w:rPr>
          <w:noProof/>
          <w:lang w:eastAsia="en-CA"/>
        </w:rPr>
        <w:drawing>
          <wp:inline distT="0" distB="0" distL="0" distR="0" wp14:anchorId="7BBF0788" wp14:editId="7BBF0789">
            <wp:extent cx="6674825" cy="2415396"/>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83566" cy="2418559"/>
                    </a:xfrm>
                    <a:prstGeom prst="rect">
                      <a:avLst/>
                    </a:prstGeom>
                    <a:noFill/>
                    <a:ln w="9525">
                      <a:noFill/>
                      <a:miter lim="800000"/>
                      <a:headEnd/>
                      <a:tailEnd/>
                    </a:ln>
                  </pic:spPr>
                </pic:pic>
              </a:graphicData>
            </a:graphic>
          </wp:inline>
        </w:drawing>
      </w:r>
    </w:p>
    <w:p w14:paraId="7BBF074F" w14:textId="77777777" w:rsidR="00193F96" w:rsidRDefault="00193F96"/>
    <w:p w14:paraId="7BBF0750" w14:textId="77777777" w:rsidR="00BD483A" w:rsidRDefault="007F3E17">
      <w:r>
        <w:rPr>
          <w:noProof/>
          <w:lang w:eastAsia="en-CA"/>
        </w:rPr>
        <w:drawing>
          <wp:inline distT="0" distB="0" distL="0" distR="0" wp14:anchorId="7BBF078A" wp14:editId="7BBF078B">
            <wp:extent cx="6943494" cy="2449902"/>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946430" cy="2450938"/>
                    </a:xfrm>
                    <a:prstGeom prst="rect">
                      <a:avLst/>
                    </a:prstGeom>
                    <a:noFill/>
                    <a:ln w="9525">
                      <a:noFill/>
                      <a:miter lim="800000"/>
                      <a:headEnd/>
                      <a:tailEnd/>
                    </a:ln>
                  </pic:spPr>
                </pic:pic>
              </a:graphicData>
            </a:graphic>
          </wp:inline>
        </w:drawing>
      </w:r>
    </w:p>
    <w:p w14:paraId="7BBF0751" w14:textId="77777777" w:rsidR="00BD483A" w:rsidRDefault="00BD483A"/>
    <w:p w14:paraId="7BBF0752" w14:textId="77777777" w:rsidR="00302482" w:rsidRDefault="00045A02">
      <w:r>
        <w:rPr>
          <w:noProof/>
          <w:lang w:eastAsia="en-CA"/>
        </w:rPr>
        <w:lastRenderedPageBreak/>
        <w:drawing>
          <wp:inline distT="0" distB="0" distL="0" distR="0" wp14:anchorId="7BBF078C" wp14:editId="7BBF078D">
            <wp:extent cx="6762182" cy="2449902"/>
            <wp:effectExtent l="19050" t="0" r="568"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764227" cy="2450643"/>
                    </a:xfrm>
                    <a:prstGeom prst="rect">
                      <a:avLst/>
                    </a:prstGeom>
                    <a:noFill/>
                    <a:ln w="9525">
                      <a:noFill/>
                      <a:miter lim="800000"/>
                      <a:headEnd/>
                      <a:tailEnd/>
                    </a:ln>
                  </pic:spPr>
                </pic:pic>
              </a:graphicData>
            </a:graphic>
          </wp:inline>
        </w:drawing>
      </w:r>
    </w:p>
    <w:p w14:paraId="7BBF0753" w14:textId="77777777" w:rsidR="00064F02" w:rsidRDefault="00064F02"/>
    <w:p w14:paraId="7BBF0754" w14:textId="77777777" w:rsidR="00045A02" w:rsidRPr="00193F96" w:rsidRDefault="00045A02" w:rsidP="00045A02">
      <w:pPr>
        <w:rPr>
          <w:b/>
          <w:sz w:val="28"/>
          <w:szCs w:val="28"/>
        </w:rPr>
      </w:pPr>
      <w:r w:rsidRPr="00193F96">
        <w:rPr>
          <w:b/>
          <w:sz w:val="28"/>
          <w:szCs w:val="28"/>
        </w:rPr>
        <w:t>Warm Up Drills</w:t>
      </w:r>
    </w:p>
    <w:p w14:paraId="7BBF0755" w14:textId="77777777" w:rsidR="00045A02" w:rsidRDefault="00045A02"/>
    <w:p w14:paraId="7BBF0756" w14:textId="77777777" w:rsidR="00064F02" w:rsidRDefault="00CE511A">
      <w:r>
        <w:rPr>
          <w:noProof/>
          <w:lang w:eastAsia="en-CA"/>
        </w:rPr>
        <w:drawing>
          <wp:inline distT="0" distB="0" distL="0" distR="0" wp14:anchorId="7BBF078E" wp14:editId="7BBF078F">
            <wp:extent cx="6812336" cy="2441275"/>
            <wp:effectExtent l="19050" t="0" r="7564"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814396" cy="2442013"/>
                    </a:xfrm>
                    <a:prstGeom prst="rect">
                      <a:avLst/>
                    </a:prstGeom>
                    <a:noFill/>
                    <a:ln w="9525">
                      <a:noFill/>
                      <a:miter lim="800000"/>
                      <a:headEnd/>
                      <a:tailEnd/>
                    </a:ln>
                  </pic:spPr>
                </pic:pic>
              </a:graphicData>
            </a:graphic>
          </wp:inline>
        </w:drawing>
      </w:r>
    </w:p>
    <w:p w14:paraId="7BBF0757" w14:textId="77777777" w:rsidR="00064F02" w:rsidRDefault="00064F02"/>
    <w:p w14:paraId="7BBF0758" w14:textId="77777777" w:rsidR="00064F02" w:rsidRDefault="00CE511A" w:rsidP="00064F02">
      <w:r>
        <w:rPr>
          <w:noProof/>
          <w:lang w:eastAsia="en-CA"/>
        </w:rPr>
        <w:drawing>
          <wp:inline distT="0" distB="0" distL="0" distR="0" wp14:anchorId="7BBF0790" wp14:editId="7BBF0791">
            <wp:extent cx="6752686" cy="2460143"/>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754727" cy="2460887"/>
                    </a:xfrm>
                    <a:prstGeom prst="rect">
                      <a:avLst/>
                    </a:prstGeom>
                    <a:noFill/>
                    <a:ln w="9525">
                      <a:noFill/>
                      <a:miter lim="800000"/>
                      <a:headEnd/>
                      <a:tailEnd/>
                    </a:ln>
                  </pic:spPr>
                </pic:pic>
              </a:graphicData>
            </a:graphic>
          </wp:inline>
        </w:drawing>
      </w:r>
    </w:p>
    <w:p w14:paraId="7BBF0759" w14:textId="77777777" w:rsidR="009E7064" w:rsidRDefault="009E7064" w:rsidP="00064F02"/>
    <w:p w14:paraId="7BBF075A" w14:textId="77777777" w:rsidR="000A5FCC" w:rsidRDefault="000A5FCC" w:rsidP="00DA3EBA">
      <w:r>
        <w:rPr>
          <w:noProof/>
          <w:lang w:eastAsia="en-CA"/>
        </w:rPr>
        <w:drawing>
          <wp:inline distT="0" distB="0" distL="0" distR="0" wp14:anchorId="7BBF0792" wp14:editId="7BBF0793">
            <wp:extent cx="6852802" cy="2501660"/>
            <wp:effectExtent l="19050" t="0" r="5198" b="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6854875" cy="2502417"/>
                    </a:xfrm>
                    <a:prstGeom prst="rect">
                      <a:avLst/>
                    </a:prstGeom>
                    <a:noFill/>
                    <a:ln w="9525">
                      <a:noFill/>
                      <a:miter lim="800000"/>
                      <a:headEnd/>
                      <a:tailEnd/>
                    </a:ln>
                  </pic:spPr>
                </pic:pic>
              </a:graphicData>
            </a:graphic>
          </wp:inline>
        </w:drawing>
      </w:r>
    </w:p>
    <w:p w14:paraId="7BBF075B" w14:textId="77777777" w:rsidR="00DA3EBA" w:rsidRPr="000A5FCC" w:rsidRDefault="0017400A" w:rsidP="00DA3EBA">
      <w:r>
        <w:rPr>
          <w:b/>
          <w:sz w:val="28"/>
          <w:szCs w:val="28"/>
        </w:rPr>
        <w:t>Skills</w:t>
      </w:r>
    </w:p>
    <w:p w14:paraId="7BBF075C" w14:textId="77777777" w:rsidR="009778BE" w:rsidRDefault="009778BE" w:rsidP="009778BE"/>
    <w:p w14:paraId="7BBF075D" w14:textId="77777777" w:rsidR="009778BE" w:rsidRDefault="002551CA" w:rsidP="009778BE">
      <w:r>
        <w:rPr>
          <w:noProof/>
          <w:lang w:eastAsia="en-CA"/>
        </w:rPr>
        <w:drawing>
          <wp:inline distT="0" distB="0" distL="0" distR="0" wp14:anchorId="7BBF0794" wp14:editId="7BBF0795">
            <wp:extent cx="6752686" cy="2469075"/>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754728" cy="2469822"/>
                    </a:xfrm>
                    <a:prstGeom prst="rect">
                      <a:avLst/>
                    </a:prstGeom>
                    <a:noFill/>
                    <a:ln w="9525">
                      <a:noFill/>
                      <a:miter lim="800000"/>
                      <a:headEnd/>
                      <a:tailEnd/>
                    </a:ln>
                  </pic:spPr>
                </pic:pic>
              </a:graphicData>
            </a:graphic>
          </wp:inline>
        </w:drawing>
      </w:r>
    </w:p>
    <w:p w14:paraId="7BBF075E" w14:textId="77777777" w:rsidR="00064F02" w:rsidRDefault="00064F02" w:rsidP="009778BE"/>
    <w:p w14:paraId="7BBF075F" w14:textId="77777777" w:rsidR="005D5735" w:rsidRDefault="002551CA" w:rsidP="009778BE">
      <w:r>
        <w:rPr>
          <w:noProof/>
          <w:lang w:eastAsia="en-CA"/>
        </w:rPr>
        <w:drawing>
          <wp:inline distT="0" distB="0" distL="0" distR="0" wp14:anchorId="7BBF0796" wp14:editId="7BBF0797">
            <wp:extent cx="6794018" cy="2458528"/>
            <wp:effectExtent l="19050" t="0" r="6832"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802915" cy="2461748"/>
                    </a:xfrm>
                    <a:prstGeom prst="rect">
                      <a:avLst/>
                    </a:prstGeom>
                    <a:noFill/>
                    <a:ln w="9525">
                      <a:noFill/>
                      <a:miter lim="800000"/>
                      <a:headEnd/>
                      <a:tailEnd/>
                    </a:ln>
                  </pic:spPr>
                </pic:pic>
              </a:graphicData>
            </a:graphic>
          </wp:inline>
        </w:drawing>
      </w:r>
    </w:p>
    <w:p w14:paraId="7BBF0760" w14:textId="77777777" w:rsidR="005D5735" w:rsidRDefault="005D5735" w:rsidP="009778BE"/>
    <w:p w14:paraId="7BBF0761" w14:textId="77777777" w:rsidR="005D5735" w:rsidRDefault="00C30FC5" w:rsidP="009778BE">
      <w:r>
        <w:rPr>
          <w:noProof/>
          <w:lang w:eastAsia="en-CA"/>
        </w:rPr>
        <w:drawing>
          <wp:inline distT="0" distB="0" distL="0" distR="0" wp14:anchorId="7BBF0798" wp14:editId="7BBF0799">
            <wp:extent cx="6761855" cy="2415397"/>
            <wp:effectExtent l="19050" t="0" r="895"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765076" cy="2416548"/>
                    </a:xfrm>
                    <a:prstGeom prst="rect">
                      <a:avLst/>
                    </a:prstGeom>
                    <a:noFill/>
                    <a:ln w="9525">
                      <a:noFill/>
                      <a:miter lim="800000"/>
                      <a:headEnd/>
                      <a:tailEnd/>
                    </a:ln>
                  </pic:spPr>
                </pic:pic>
              </a:graphicData>
            </a:graphic>
          </wp:inline>
        </w:drawing>
      </w:r>
    </w:p>
    <w:p w14:paraId="7BBF0762" w14:textId="77777777" w:rsidR="00C30FC5" w:rsidRDefault="0017400A" w:rsidP="00C30FC5">
      <w:pPr>
        <w:rPr>
          <w:b/>
          <w:sz w:val="28"/>
          <w:szCs w:val="28"/>
        </w:rPr>
      </w:pPr>
      <w:r>
        <w:rPr>
          <w:b/>
          <w:sz w:val="28"/>
          <w:szCs w:val="28"/>
        </w:rPr>
        <w:t>Skills</w:t>
      </w:r>
    </w:p>
    <w:p w14:paraId="7BBF0763" w14:textId="77777777" w:rsidR="008E6464" w:rsidRPr="007D1805" w:rsidRDefault="008E6464" w:rsidP="00C30FC5">
      <w:pPr>
        <w:rPr>
          <w:b/>
        </w:rPr>
      </w:pPr>
    </w:p>
    <w:p w14:paraId="7BBF0764" w14:textId="77777777" w:rsidR="005D5735" w:rsidRDefault="002D65F1" w:rsidP="009778BE">
      <w:r>
        <w:rPr>
          <w:noProof/>
          <w:lang w:eastAsia="en-CA"/>
        </w:rPr>
        <w:drawing>
          <wp:inline distT="0" distB="0" distL="0" distR="0" wp14:anchorId="7BBF079A" wp14:editId="7BBF079B">
            <wp:extent cx="6774803" cy="2449902"/>
            <wp:effectExtent l="19050" t="0" r="6997"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783007" cy="2452869"/>
                    </a:xfrm>
                    <a:prstGeom prst="rect">
                      <a:avLst/>
                    </a:prstGeom>
                    <a:noFill/>
                    <a:ln w="9525">
                      <a:noFill/>
                      <a:miter lim="800000"/>
                      <a:headEnd/>
                      <a:tailEnd/>
                    </a:ln>
                  </pic:spPr>
                </pic:pic>
              </a:graphicData>
            </a:graphic>
          </wp:inline>
        </w:drawing>
      </w:r>
    </w:p>
    <w:p w14:paraId="7BBF0765" w14:textId="77777777" w:rsidR="00064F02" w:rsidRDefault="008E6464" w:rsidP="009778BE">
      <w:r>
        <w:t xml:space="preserve"> </w:t>
      </w:r>
      <w:r>
        <w:rPr>
          <w:noProof/>
          <w:lang w:eastAsia="en-CA"/>
        </w:rPr>
        <w:drawing>
          <wp:inline distT="0" distB="0" distL="0" distR="0" wp14:anchorId="7BBF079C" wp14:editId="7BBF079D">
            <wp:extent cx="6795839" cy="2458528"/>
            <wp:effectExtent l="19050" t="0" r="5011"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802916" cy="2461088"/>
                    </a:xfrm>
                    <a:prstGeom prst="rect">
                      <a:avLst/>
                    </a:prstGeom>
                    <a:noFill/>
                    <a:ln w="9525">
                      <a:noFill/>
                      <a:miter lim="800000"/>
                      <a:headEnd/>
                      <a:tailEnd/>
                    </a:ln>
                  </pic:spPr>
                </pic:pic>
              </a:graphicData>
            </a:graphic>
          </wp:inline>
        </w:drawing>
      </w:r>
    </w:p>
    <w:p w14:paraId="7BBF0766" w14:textId="77777777" w:rsidR="005D5735" w:rsidRDefault="005D5735" w:rsidP="009778BE"/>
    <w:p w14:paraId="7BBF0767" w14:textId="77777777" w:rsidR="002B099A" w:rsidRDefault="002B099A" w:rsidP="0017400A">
      <w:r>
        <w:rPr>
          <w:noProof/>
          <w:lang w:eastAsia="en-CA"/>
        </w:rPr>
        <w:lastRenderedPageBreak/>
        <w:drawing>
          <wp:inline distT="0" distB="0" distL="0" distR="0" wp14:anchorId="7BBF079E" wp14:editId="7BBF079F">
            <wp:extent cx="6748148" cy="2441275"/>
            <wp:effectExtent l="19050" t="0" r="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6755176" cy="2443817"/>
                    </a:xfrm>
                    <a:prstGeom prst="rect">
                      <a:avLst/>
                    </a:prstGeom>
                    <a:noFill/>
                    <a:ln w="9525">
                      <a:noFill/>
                      <a:miter lim="800000"/>
                      <a:headEnd/>
                      <a:tailEnd/>
                    </a:ln>
                  </pic:spPr>
                </pic:pic>
              </a:graphicData>
            </a:graphic>
          </wp:inline>
        </w:drawing>
      </w:r>
    </w:p>
    <w:p w14:paraId="7BBF0768" w14:textId="77777777" w:rsidR="00EB3DF8" w:rsidRDefault="00EB3DF8" w:rsidP="00EB3DF8">
      <w:pPr>
        <w:rPr>
          <w:b/>
          <w:sz w:val="28"/>
          <w:szCs w:val="28"/>
        </w:rPr>
      </w:pPr>
      <w:r>
        <w:rPr>
          <w:b/>
          <w:sz w:val="28"/>
          <w:szCs w:val="28"/>
        </w:rPr>
        <w:t>Skills</w:t>
      </w:r>
    </w:p>
    <w:p w14:paraId="7BBF0769" w14:textId="77777777" w:rsidR="00EB3DF8" w:rsidRPr="00EB3DF8" w:rsidRDefault="00EB3DF8" w:rsidP="0017400A">
      <w:pPr>
        <w:rPr>
          <w:b/>
        </w:rPr>
      </w:pPr>
    </w:p>
    <w:p w14:paraId="7BBF076A" w14:textId="77777777" w:rsidR="00245D82" w:rsidRDefault="00245D82" w:rsidP="0017400A">
      <w:pPr>
        <w:rPr>
          <w:b/>
          <w:sz w:val="28"/>
          <w:szCs w:val="28"/>
        </w:rPr>
      </w:pPr>
      <w:r>
        <w:rPr>
          <w:b/>
          <w:noProof/>
          <w:sz w:val="28"/>
          <w:szCs w:val="28"/>
          <w:lang w:eastAsia="en-CA"/>
        </w:rPr>
        <w:drawing>
          <wp:inline distT="0" distB="0" distL="0" distR="0" wp14:anchorId="7BBF07A0" wp14:editId="7BBF07A1">
            <wp:extent cx="6623290" cy="2388081"/>
            <wp:effectExtent l="19050" t="0" r="61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634627" cy="2392169"/>
                    </a:xfrm>
                    <a:prstGeom prst="rect">
                      <a:avLst/>
                    </a:prstGeom>
                    <a:noFill/>
                    <a:ln w="9525">
                      <a:noFill/>
                      <a:miter lim="800000"/>
                      <a:headEnd/>
                      <a:tailEnd/>
                    </a:ln>
                  </pic:spPr>
                </pic:pic>
              </a:graphicData>
            </a:graphic>
          </wp:inline>
        </w:drawing>
      </w:r>
    </w:p>
    <w:p w14:paraId="7BBF076B" w14:textId="77777777" w:rsidR="0017400A" w:rsidRDefault="0017400A" w:rsidP="0017400A">
      <w:pPr>
        <w:rPr>
          <w:b/>
          <w:sz w:val="28"/>
          <w:szCs w:val="28"/>
        </w:rPr>
      </w:pPr>
      <w:r>
        <w:rPr>
          <w:b/>
          <w:sz w:val="28"/>
          <w:szCs w:val="28"/>
        </w:rPr>
        <w:t>Strategy</w:t>
      </w:r>
    </w:p>
    <w:p w14:paraId="7BBF076C" w14:textId="77777777" w:rsidR="0087095C" w:rsidRPr="00D64A06" w:rsidRDefault="0087095C" w:rsidP="0017400A">
      <w:pPr>
        <w:rPr>
          <w:b/>
        </w:rPr>
      </w:pPr>
    </w:p>
    <w:p w14:paraId="7BBF076D" w14:textId="77777777" w:rsidR="0017400A" w:rsidRPr="00EB3DF8" w:rsidRDefault="005A77BB" w:rsidP="0017400A">
      <w:r>
        <w:rPr>
          <w:noProof/>
          <w:lang w:eastAsia="en-CA"/>
        </w:rPr>
        <w:drawing>
          <wp:inline distT="0" distB="0" distL="0" distR="0" wp14:anchorId="7BBF07A2" wp14:editId="7BBF07A3">
            <wp:extent cx="6767520" cy="2484408"/>
            <wp:effectExtent l="1905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6769567" cy="2485159"/>
                    </a:xfrm>
                    <a:prstGeom prst="rect">
                      <a:avLst/>
                    </a:prstGeom>
                    <a:noFill/>
                    <a:ln w="9525">
                      <a:noFill/>
                      <a:miter lim="800000"/>
                      <a:headEnd/>
                      <a:tailEnd/>
                    </a:ln>
                  </pic:spPr>
                </pic:pic>
              </a:graphicData>
            </a:graphic>
          </wp:inline>
        </w:drawing>
      </w:r>
    </w:p>
    <w:p w14:paraId="7BBF076E" w14:textId="77777777" w:rsidR="005D5735" w:rsidRDefault="000D419A" w:rsidP="009778BE">
      <w:r>
        <w:rPr>
          <w:noProof/>
          <w:lang w:eastAsia="en-CA"/>
        </w:rPr>
        <w:lastRenderedPageBreak/>
        <w:drawing>
          <wp:inline distT="0" distB="0" distL="0" distR="0" wp14:anchorId="7BBF07A4" wp14:editId="7BBF07A5">
            <wp:extent cx="6752241" cy="2501661"/>
            <wp:effectExtent l="1905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759390" cy="2504310"/>
                    </a:xfrm>
                    <a:prstGeom prst="rect">
                      <a:avLst/>
                    </a:prstGeom>
                    <a:noFill/>
                    <a:ln w="9525">
                      <a:noFill/>
                      <a:miter lim="800000"/>
                      <a:headEnd/>
                      <a:tailEnd/>
                    </a:ln>
                  </pic:spPr>
                </pic:pic>
              </a:graphicData>
            </a:graphic>
          </wp:inline>
        </w:drawing>
      </w:r>
    </w:p>
    <w:p w14:paraId="7BBF076F" w14:textId="77777777" w:rsidR="007D1805" w:rsidRDefault="007D1805" w:rsidP="009778BE"/>
    <w:p w14:paraId="7BBF0770" w14:textId="77777777" w:rsidR="009778BE" w:rsidRDefault="0087095C" w:rsidP="009778BE">
      <w:r>
        <w:rPr>
          <w:noProof/>
          <w:lang w:eastAsia="en-CA"/>
        </w:rPr>
        <w:drawing>
          <wp:inline distT="0" distB="0" distL="0" distR="0" wp14:anchorId="7BBF07A6" wp14:editId="7BBF07A7">
            <wp:extent cx="6666422" cy="2440563"/>
            <wp:effectExtent l="19050" t="0" r="1078"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6672807" cy="2442900"/>
                    </a:xfrm>
                    <a:prstGeom prst="rect">
                      <a:avLst/>
                    </a:prstGeom>
                    <a:noFill/>
                    <a:ln w="9525">
                      <a:noFill/>
                      <a:miter lim="800000"/>
                      <a:headEnd/>
                      <a:tailEnd/>
                    </a:ln>
                  </pic:spPr>
                </pic:pic>
              </a:graphicData>
            </a:graphic>
          </wp:inline>
        </w:drawing>
      </w:r>
    </w:p>
    <w:p w14:paraId="7BBF0771" w14:textId="77777777" w:rsidR="0087095C" w:rsidRDefault="0087095C" w:rsidP="0087095C">
      <w:pPr>
        <w:rPr>
          <w:b/>
          <w:sz w:val="28"/>
          <w:szCs w:val="28"/>
        </w:rPr>
      </w:pPr>
      <w:r>
        <w:rPr>
          <w:b/>
          <w:sz w:val="28"/>
          <w:szCs w:val="28"/>
        </w:rPr>
        <w:t>Strategy</w:t>
      </w:r>
    </w:p>
    <w:p w14:paraId="7BBF0772" w14:textId="77777777" w:rsidR="00D64A06" w:rsidRPr="00D64A06" w:rsidRDefault="00D64A06" w:rsidP="0087095C">
      <w:pPr>
        <w:rPr>
          <w:b/>
        </w:rPr>
      </w:pPr>
    </w:p>
    <w:p w14:paraId="7BBF0773" w14:textId="77777777" w:rsidR="0087095C" w:rsidRDefault="00D64A06" w:rsidP="009778BE">
      <w:r>
        <w:rPr>
          <w:noProof/>
          <w:lang w:eastAsia="en-CA"/>
        </w:rPr>
        <w:drawing>
          <wp:inline distT="0" distB="0" distL="0" distR="0" wp14:anchorId="7BBF07A8" wp14:editId="7BBF07A9">
            <wp:extent cx="6786998" cy="2467154"/>
            <wp:effectExtent l="1905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6799479" cy="2471691"/>
                    </a:xfrm>
                    <a:prstGeom prst="rect">
                      <a:avLst/>
                    </a:prstGeom>
                    <a:noFill/>
                    <a:ln w="9525">
                      <a:noFill/>
                      <a:miter lim="800000"/>
                      <a:headEnd/>
                      <a:tailEnd/>
                    </a:ln>
                  </pic:spPr>
                </pic:pic>
              </a:graphicData>
            </a:graphic>
          </wp:inline>
        </w:drawing>
      </w:r>
    </w:p>
    <w:p w14:paraId="7BBF0774" w14:textId="77777777" w:rsidR="00EB3DF8" w:rsidRDefault="00EB3DF8" w:rsidP="009778BE">
      <w:pPr>
        <w:rPr>
          <w:noProof/>
          <w:lang w:eastAsia="en-CA"/>
        </w:rPr>
      </w:pPr>
    </w:p>
    <w:p w14:paraId="7BBF0775" w14:textId="77777777" w:rsidR="00EB3DF8" w:rsidRDefault="00EB3DF8" w:rsidP="00EB3DF8">
      <w:r>
        <w:rPr>
          <w:noProof/>
          <w:lang w:eastAsia="en-CA"/>
        </w:rPr>
        <w:lastRenderedPageBreak/>
        <w:drawing>
          <wp:inline distT="0" distB="0" distL="0" distR="0" wp14:anchorId="7BBF07AA" wp14:editId="7BBF07AB">
            <wp:extent cx="6795608" cy="2475781"/>
            <wp:effectExtent l="19050" t="0" r="5242"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6797663" cy="2476530"/>
                    </a:xfrm>
                    <a:prstGeom prst="rect">
                      <a:avLst/>
                    </a:prstGeom>
                    <a:noFill/>
                    <a:ln w="9525">
                      <a:noFill/>
                      <a:miter lim="800000"/>
                      <a:headEnd/>
                      <a:tailEnd/>
                    </a:ln>
                  </pic:spPr>
                </pic:pic>
              </a:graphicData>
            </a:graphic>
          </wp:inline>
        </w:drawing>
      </w:r>
    </w:p>
    <w:p w14:paraId="7BBF0776" w14:textId="77777777" w:rsidR="00EB3DF8" w:rsidRPr="00EB3DF8" w:rsidRDefault="00EB3DF8" w:rsidP="00EB3DF8">
      <w:r>
        <w:rPr>
          <w:b/>
          <w:sz w:val="28"/>
          <w:szCs w:val="28"/>
        </w:rPr>
        <w:t xml:space="preserve">Full </w:t>
      </w:r>
      <w:r w:rsidR="007954A5">
        <w:rPr>
          <w:b/>
          <w:sz w:val="28"/>
          <w:szCs w:val="28"/>
        </w:rPr>
        <w:t>Floor</w:t>
      </w:r>
      <w:r>
        <w:rPr>
          <w:b/>
          <w:sz w:val="28"/>
          <w:szCs w:val="28"/>
        </w:rPr>
        <w:t xml:space="preserve"> Drills</w:t>
      </w:r>
    </w:p>
    <w:p w14:paraId="7BBF0777" w14:textId="77777777" w:rsidR="005D5735" w:rsidRDefault="005D5735" w:rsidP="009778BE"/>
    <w:p w14:paraId="7BBF0778" w14:textId="77777777" w:rsidR="005D5735" w:rsidRDefault="00045DAE" w:rsidP="009778BE">
      <w:r>
        <w:rPr>
          <w:noProof/>
          <w:lang w:eastAsia="en-CA"/>
        </w:rPr>
        <w:drawing>
          <wp:inline distT="0" distB="0" distL="0" distR="0" wp14:anchorId="7BBF07AC" wp14:editId="7BBF07AD">
            <wp:extent cx="6782701" cy="2372264"/>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6784752" cy="2372981"/>
                    </a:xfrm>
                    <a:prstGeom prst="rect">
                      <a:avLst/>
                    </a:prstGeom>
                    <a:noFill/>
                    <a:ln w="9525">
                      <a:noFill/>
                      <a:miter lim="800000"/>
                      <a:headEnd/>
                      <a:tailEnd/>
                    </a:ln>
                  </pic:spPr>
                </pic:pic>
              </a:graphicData>
            </a:graphic>
          </wp:inline>
        </w:drawing>
      </w:r>
    </w:p>
    <w:p w14:paraId="7BBF0779" w14:textId="77777777" w:rsidR="009778BE" w:rsidRDefault="009778BE" w:rsidP="009778BE"/>
    <w:p w14:paraId="7BBF077A" w14:textId="77777777" w:rsidR="009778BE" w:rsidRDefault="00EE1AF4" w:rsidP="009778BE">
      <w:r>
        <w:rPr>
          <w:noProof/>
          <w:lang w:eastAsia="en-CA"/>
        </w:rPr>
        <w:drawing>
          <wp:inline distT="0" distB="0" distL="0" distR="0" wp14:anchorId="7BBF07AE" wp14:editId="7BBF07AF">
            <wp:extent cx="6685619" cy="2173857"/>
            <wp:effectExtent l="19050" t="0" r="931"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6687641" cy="2174514"/>
                    </a:xfrm>
                    <a:prstGeom prst="rect">
                      <a:avLst/>
                    </a:prstGeom>
                    <a:noFill/>
                    <a:ln w="9525">
                      <a:noFill/>
                      <a:miter lim="800000"/>
                      <a:headEnd/>
                      <a:tailEnd/>
                    </a:ln>
                  </pic:spPr>
                </pic:pic>
              </a:graphicData>
            </a:graphic>
          </wp:inline>
        </w:drawing>
      </w:r>
    </w:p>
    <w:p w14:paraId="7BBF077B" w14:textId="77777777" w:rsidR="00402C29" w:rsidRDefault="00402C29" w:rsidP="00402C29">
      <w:pPr>
        <w:rPr>
          <w:noProof/>
          <w:lang w:eastAsia="en-CA"/>
        </w:rPr>
      </w:pPr>
    </w:p>
    <w:p w14:paraId="7BBF077C" w14:textId="77777777" w:rsidR="0004068D" w:rsidRDefault="00402C29" w:rsidP="00402C29">
      <w:r>
        <w:rPr>
          <w:noProof/>
          <w:lang w:eastAsia="en-CA"/>
        </w:rPr>
        <w:lastRenderedPageBreak/>
        <w:drawing>
          <wp:inline distT="0" distB="0" distL="0" distR="0" wp14:anchorId="7BBF07B0" wp14:editId="7BBF07B1">
            <wp:extent cx="6735433" cy="2451488"/>
            <wp:effectExtent l="19050" t="0" r="8267" b="0"/>
            <wp:docPr id="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6740950" cy="2453496"/>
                    </a:xfrm>
                    <a:prstGeom prst="rect">
                      <a:avLst/>
                    </a:prstGeom>
                    <a:noFill/>
                    <a:ln w="9525">
                      <a:noFill/>
                      <a:miter lim="800000"/>
                      <a:headEnd/>
                      <a:tailEnd/>
                    </a:ln>
                  </pic:spPr>
                </pic:pic>
              </a:graphicData>
            </a:graphic>
          </wp:inline>
        </w:drawing>
      </w:r>
    </w:p>
    <w:p w14:paraId="7BBF077D" w14:textId="77777777" w:rsidR="007954A5" w:rsidRDefault="007954A5" w:rsidP="00402C29">
      <w:pPr>
        <w:rPr>
          <w:b/>
          <w:sz w:val="28"/>
          <w:szCs w:val="28"/>
        </w:rPr>
      </w:pPr>
    </w:p>
    <w:p w14:paraId="7BBF077E" w14:textId="77777777" w:rsidR="007954A5" w:rsidRDefault="007954A5" w:rsidP="00402C29">
      <w:pPr>
        <w:rPr>
          <w:b/>
          <w:sz w:val="28"/>
          <w:szCs w:val="28"/>
        </w:rPr>
      </w:pPr>
    </w:p>
    <w:p w14:paraId="7BBF077F" w14:textId="77777777" w:rsidR="00402C29" w:rsidRPr="00EB3DF8" w:rsidRDefault="00402C29" w:rsidP="00402C29">
      <w:r>
        <w:rPr>
          <w:b/>
          <w:sz w:val="28"/>
          <w:szCs w:val="28"/>
        </w:rPr>
        <w:t xml:space="preserve">Full </w:t>
      </w:r>
      <w:r w:rsidR="007954A5">
        <w:rPr>
          <w:b/>
          <w:sz w:val="28"/>
          <w:szCs w:val="28"/>
        </w:rPr>
        <w:t>Floor</w:t>
      </w:r>
      <w:r>
        <w:rPr>
          <w:b/>
          <w:sz w:val="28"/>
          <w:szCs w:val="28"/>
        </w:rPr>
        <w:t xml:space="preserve"> Drills</w:t>
      </w:r>
    </w:p>
    <w:p w14:paraId="7BBF0780" w14:textId="77777777" w:rsidR="00402C29" w:rsidRDefault="00402C29" w:rsidP="00CC0DCB"/>
    <w:p w14:paraId="7BBF0781" w14:textId="77777777" w:rsidR="00CC0DCB" w:rsidRDefault="00CC0DCB" w:rsidP="00CC0DCB">
      <w:r>
        <w:rPr>
          <w:noProof/>
          <w:lang w:eastAsia="en-CA"/>
        </w:rPr>
        <w:drawing>
          <wp:inline distT="0" distB="0" distL="0" distR="0" wp14:anchorId="7BBF07B2" wp14:editId="7BBF07B3">
            <wp:extent cx="6856921" cy="2475781"/>
            <wp:effectExtent l="19050" t="0" r="1079"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 cstate="print"/>
                    <a:srcRect/>
                    <a:stretch>
                      <a:fillRect/>
                    </a:stretch>
                  </pic:blipFill>
                  <pic:spPr bwMode="auto">
                    <a:xfrm>
                      <a:off x="0" y="0"/>
                      <a:ext cx="6862586" cy="2477826"/>
                    </a:xfrm>
                    <a:prstGeom prst="rect">
                      <a:avLst/>
                    </a:prstGeom>
                    <a:noFill/>
                    <a:ln w="9525">
                      <a:noFill/>
                      <a:miter lim="800000"/>
                      <a:headEnd/>
                      <a:tailEnd/>
                    </a:ln>
                  </pic:spPr>
                </pic:pic>
              </a:graphicData>
            </a:graphic>
          </wp:inline>
        </w:drawing>
      </w:r>
    </w:p>
    <w:p w14:paraId="7BBF0782" w14:textId="77777777" w:rsidR="00FC7041" w:rsidRDefault="00FC7041" w:rsidP="00CC0DCB"/>
    <w:p w14:paraId="7BBF0783" w14:textId="77777777" w:rsidR="00FC7041" w:rsidRDefault="00FC7041" w:rsidP="00CC0DCB">
      <w:r>
        <w:rPr>
          <w:noProof/>
          <w:lang w:eastAsia="en-CA"/>
        </w:rPr>
        <w:lastRenderedPageBreak/>
        <w:drawing>
          <wp:inline distT="0" distB="0" distL="0" distR="0" wp14:anchorId="7BBF07B4" wp14:editId="7BBF07B5">
            <wp:extent cx="6855568" cy="2433638"/>
            <wp:effectExtent l="19050" t="0" r="2432"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0" cstate="print"/>
                    <a:srcRect/>
                    <a:stretch>
                      <a:fillRect/>
                    </a:stretch>
                  </pic:blipFill>
                  <pic:spPr bwMode="auto">
                    <a:xfrm>
                      <a:off x="0" y="0"/>
                      <a:ext cx="6857641" cy="2434374"/>
                    </a:xfrm>
                    <a:prstGeom prst="rect">
                      <a:avLst/>
                    </a:prstGeom>
                    <a:noFill/>
                    <a:ln w="9525">
                      <a:noFill/>
                      <a:miter lim="800000"/>
                      <a:headEnd/>
                      <a:tailEnd/>
                    </a:ln>
                  </pic:spPr>
                </pic:pic>
              </a:graphicData>
            </a:graphic>
          </wp:inline>
        </w:drawing>
      </w:r>
    </w:p>
    <w:p w14:paraId="7BBF0784" w14:textId="77777777" w:rsidR="00FC7041" w:rsidRDefault="00FC7041" w:rsidP="00CC0DCB"/>
    <w:p w14:paraId="7BBF0785" w14:textId="77777777" w:rsidR="00FC7041" w:rsidRDefault="00A92631" w:rsidP="00CC0DCB">
      <w:r>
        <w:rPr>
          <w:noProof/>
          <w:lang w:eastAsia="en-CA"/>
        </w:rPr>
        <w:drawing>
          <wp:inline distT="0" distB="0" distL="0" distR="0" wp14:anchorId="7BBF07B6" wp14:editId="7BBF07B7">
            <wp:extent cx="6759844" cy="2493034"/>
            <wp:effectExtent l="19050" t="0" r="2906"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1" cstate="print"/>
                    <a:srcRect/>
                    <a:stretch>
                      <a:fillRect/>
                    </a:stretch>
                  </pic:blipFill>
                  <pic:spPr bwMode="auto">
                    <a:xfrm>
                      <a:off x="0" y="0"/>
                      <a:ext cx="6762599" cy="2494050"/>
                    </a:xfrm>
                    <a:prstGeom prst="rect">
                      <a:avLst/>
                    </a:prstGeom>
                    <a:noFill/>
                    <a:ln w="9525">
                      <a:noFill/>
                      <a:miter lim="800000"/>
                      <a:headEnd/>
                      <a:tailEnd/>
                    </a:ln>
                  </pic:spPr>
                </pic:pic>
              </a:graphicData>
            </a:graphic>
          </wp:inline>
        </w:drawing>
      </w:r>
    </w:p>
    <w:sectPr w:rsidR="00FC7041" w:rsidSect="00EC1653">
      <w:headerReference w:type="even" r:id="rId32"/>
      <w:headerReference w:type="default" r:id="rId3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F07BA" w14:textId="77777777" w:rsidR="003A268F" w:rsidRDefault="003A268F" w:rsidP="00FB1EDE">
      <w:r>
        <w:separator/>
      </w:r>
    </w:p>
  </w:endnote>
  <w:endnote w:type="continuationSeparator" w:id="0">
    <w:p w14:paraId="7BBF07BB" w14:textId="77777777" w:rsidR="003A268F" w:rsidRDefault="003A268F" w:rsidP="00F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F07B8" w14:textId="77777777" w:rsidR="003A268F" w:rsidRDefault="003A268F" w:rsidP="00FB1EDE">
      <w:r>
        <w:separator/>
      </w:r>
    </w:p>
  </w:footnote>
  <w:footnote w:type="continuationSeparator" w:id="0">
    <w:p w14:paraId="7BBF07B9" w14:textId="77777777" w:rsidR="003A268F" w:rsidRDefault="003A268F" w:rsidP="00F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F07BC" w14:textId="77777777" w:rsidR="008E1A3D" w:rsidRPr="00B343FC" w:rsidRDefault="008E1A3D" w:rsidP="008E1A3D">
    <w:pPr>
      <w:jc w:val="center"/>
      <w:rPr>
        <w:rFonts w:ascii="Times New Roman" w:hAnsi="Times New Roman" w:cs="Times New Roman"/>
        <w:b/>
        <w:sz w:val="28"/>
        <w:szCs w:val="28"/>
      </w:rPr>
    </w:pPr>
    <w:r>
      <w:tab/>
    </w:r>
    <w:r>
      <w:rPr>
        <w:rFonts w:ascii="Times New Roman" w:hAnsi="Times New Roman" w:cs="Times New Roman"/>
        <w:b/>
        <w:sz w:val="28"/>
        <w:szCs w:val="28"/>
      </w:rPr>
      <w:t xml:space="preserve">Ridge Meadows </w:t>
    </w:r>
    <w:r w:rsidRPr="00B343FC">
      <w:rPr>
        <w:rFonts w:ascii="Times New Roman" w:hAnsi="Times New Roman" w:cs="Times New Roman"/>
        <w:b/>
        <w:sz w:val="28"/>
        <w:szCs w:val="28"/>
      </w:rPr>
      <w:t>Practice Plan</w:t>
    </w:r>
    <w:r>
      <w:rPr>
        <w:rFonts w:ascii="Times New Roman" w:hAnsi="Times New Roman" w:cs="Times New Roman"/>
        <w:b/>
        <w:sz w:val="28"/>
        <w:szCs w:val="28"/>
      </w:rPr>
      <w:t xml:space="preserve"> 7</w:t>
    </w:r>
  </w:p>
  <w:p w14:paraId="7BBF07BD" w14:textId="77777777" w:rsidR="008E1A3D" w:rsidRDefault="008E1A3D" w:rsidP="008E1A3D">
    <w:pPr>
      <w:pStyle w:val="Header"/>
      <w:tabs>
        <w:tab w:val="clear" w:pos="4680"/>
        <w:tab w:val="clear" w:pos="9360"/>
        <w:tab w:val="left" w:pos="404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F07BE" w14:textId="77777777" w:rsidR="00FB1EDE" w:rsidRPr="00B343FC" w:rsidRDefault="008E1A3D" w:rsidP="00B343FC">
    <w:pPr>
      <w:jc w:val="center"/>
      <w:rPr>
        <w:rFonts w:ascii="Times New Roman" w:hAnsi="Times New Roman" w:cs="Times New Roman"/>
        <w:b/>
        <w:sz w:val="28"/>
        <w:szCs w:val="28"/>
      </w:rPr>
    </w:pPr>
    <w:r>
      <w:rPr>
        <w:rFonts w:ascii="Times New Roman" w:hAnsi="Times New Roman" w:cs="Times New Roman"/>
        <w:b/>
        <w:sz w:val="28"/>
        <w:szCs w:val="28"/>
      </w:rPr>
      <w:t xml:space="preserve">Ridge Meadows </w:t>
    </w:r>
    <w:r w:rsidR="00B343FC" w:rsidRPr="00B343FC">
      <w:rPr>
        <w:rFonts w:ascii="Times New Roman" w:hAnsi="Times New Roman" w:cs="Times New Roman"/>
        <w:b/>
        <w:sz w:val="28"/>
        <w:szCs w:val="28"/>
      </w:rPr>
      <w:t>Practice Plan</w:t>
    </w:r>
    <w:r>
      <w:rPr>
        <w:rFonts w:ascii="Times New Roman" w:hAnsi="Times New Roman" w:cs="Times New Roman"/>
        <w:b/>
        <w:sz w:val="28"/>
        <w:szCs w:val="28"/>
      </w:rPr>
      <w:t xml:space="preserve"> </w:t>
    </w:r>
    <w:r w:rsidR="008E5701">
      <w:rPr>
        <w:rFonts w:ascii="Times New Roman" w:hAnsi="Times New Roman" w:cs="Times New Roman"/>
        <w:b/>
        <w:sz w:val="28"/>
        <w:szCs w:val="28"/>
      </w:rPr>
      <w:t>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00D89"/>
    <w:rsid w:val="00006598"/>
    <w:rsid w:val="0004068D"/>
    <w:rsid w:val="00045A02"/>
    <w:rsid w:val="00045DAE"/>
    <w:rsid w:val="00064F02"/>
    <w:rsid w:val="000A5FCC"/>
    <w:rsid w:val="000D419A"/>
    <w:rsid w:val="0017400A"/>
    <w:rsid w:val="00185F9A"/>
    <w:rsid w:val="00193F96"/>
    <w:rsid w:val="001C1422"/>
    <w:rsid w:val="00200D89"/>
    <w:rsid w:val="00245D82"/>
    <w:rsid w:val="002551CA"/>
    <w:rsid w:val="002B099A"/>
    <w:rsid w:val="002D65F1"/>
    <w:rsid w:val="00302482"/>
    <w:rsid w:val="00312547"/>
    <w:rsid w:val="003A268F"/>
    <w:rsid w:val="003E4F55"/>
    <w:rsid w:val="003E76C9"/>
    <w:rsid w:val="00402C29"/>
    <w:rsid w:val="004460CF"/>
    <w:rsid w:val="00482E94"/>
    <w:rsid w:val="00493977"/>
    <w:rsid w:val="004D2E53"/>
    <w:rsid w:val="005274EB"/>
    <w:rsid w:val="00547A2B"/>
    <w:rsid w:val="005A77BB"/>
    <w:rsid w:val="005D5735"/>
    <w:rsid w:val="0060010A"/>
    <w:rsid w:val="006039BB"/>
    <w:rsid w:val="0063119F"/>
    <w:rsid w:val="00667511"/>
    <w:rsid w:val="006C64A9"/>
    <w:rsid w:val="006C6BB1"/>
    <w:rsid w:val="00724EB3"/>
    <w:rsid w:val="007954A5"/>
    <w:rsid w:val="007D1805"/>
    <w:rsid w:val="007F3E17"/>
    <w:rsid w:val="0087095C"/>
    <w:rsid w:val="008E1A3D"/>
    <w:rsid w:val="008E5701"/>
    <w:rsid w:val="008E6464"/>
    <w:rsid w:val="009205CA"/>
    <w:rsid w:val="009527DC"/>
    <w:rsid w:val="009778BE"/>
    <w:rsid w:val="00990F95"/>
    <w:rsid w:val="009943D1"/>
    <w:rsid w:val="009E7064"/>
    <w:rsid w:val="00A0189F"/>
    <w:rsid w:val="00A14F5F"/>
    <w:rsid w:val="00A34653"/>
    <w:rsid w:val="00A36E31"/>
    <w:rsid w:val="00A72327"/>
    <w:rsid w:val="00A81DA7"/>
    <w:rsid w:val="00A92631"/>
    <w:rsid w:val="00AC48FD"/>
    <w:rsid w:val="00B343FC"/>
    <w:rsid w:val="00B41CE7"/>
    <w:rsid w:val="00BB65DF"/>
    <w:rsid w:val="00BD483A"/>
    <w:rsid w:val="00BD4DB3"/>
    <w:rsid w:val="00C23126"/>
    <w:rsid w:val="00C30FC5"/>
    <w:rsid w:val="00CA3247"/>
    <w:rsid w:val="00CC0DCB"/>
    <w:rsid w:val="00CE511A"/>
    <w:rsid w:val="00D00849"/>
    <w:rsid w:val="00D64A06"/>
    <w:rsid w:val="00DA329E"/>
    <w:rsid w:val="00DA3EBA"/>
    <w:rsid w:val="00E10F0D"/>
    <w:rsid w:val="00E8097B"/>
    <w:rsid w:val="00EB3DF8"/>
    <w:rsid w:val="00EC1653"/>
    <w:rsid w:val="00EC4AAB"/>
    <w:rsid w:val="00EE1AF4"/>
    <w:rsid w:val="00F13435"/>
    <w:rsid w:val="00FB1EDE"/>
    <w:rsid w:val="00FC70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7BBF072C"/>
  <w15:docId w15:val="{6EB9B08E-506A-4DB7-B584-79745F8F4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247"/>
  </w:style>
  <w:style w:type="paragraph" w:styleId="Heading1">
    <w:name w:val="heading 1"/>
    <w:basedOn w:val="Normal"/>
    <w:next w:val="Normal"/>
    <w:link w:val="Heading1Char"/>
    <w:uiPriority w:val="9"/>
    <w:qFormat/>
    <w:rsid w:val="00B343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43F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D89"/>
    <w:rPr>
      <w:rFonts w:ascii="Tahoma" w:hAnsi="Tahoma" w:cs="Tahoma"/>
      <w:sz w:val="16"/>
      <w:szCs w:val="16"/>
    </w:rPr>
  </w:style>
  <w:style w:type="character" w:customStyle="1" w:styleId="BalloonTextChar">
    <w:name w:val="Balloon Text Char"/>
    <w:basedOn w:val="DefaultParagraphFont"/>
    <w:link w:val="BalloonText"/>
    <w:uiPriority w:val="99"/>
    <w:semiHidden/>
    <w:rsid w:val="00200D89"/>
    <w:rPr>
      <w:rFonts w:ascii="Tahoma" w:hAnsi="Tahoma" w:cs="Tahoma"/>
      <w:sz w:val="16"/>
      <w:szCs w:val="16"/>
    </w:rPr>
  </w:style>
  <w:style w:type="paragraph" w:styleId="Header">
    <w:name w:val="header"/>
    <w:basedOn w:val="Normal"/>
    <w:link w:val="HeaderChar"/>
    <w:uiPriority w:val="99"/>
    <w:semiHidden/>
    <w:unhideWhenUsed/>
    <w:rsid w:val="00FB1EDE"/>
    <w:pPr>
      <w:tabs>
        <w:tab w:val="center" w:pos="4680"/>
        <w:tab w:val="right" w:pos="9360"/>
      </w:tabs>
    </w:pPr>
  </w:style>
  <w:style w:type="character" w:customStyle="1" w:styleId="HeaderChar">
    <w:name w:val="Header Char"/>
    <w:basedOn w:val="DefaultParagraphFont"/>
    <w:link w:val="Header"/>
    <w:uiPriority w:val="99"/>
    <w:semiHidden/>
    <w:rsid w:val="00FB1EDE"/>
  </w:style>
  <w:style w:type="paragraph" w:styleId="Footer">
    <w:name w:val="footer"/>
    <w:basedOn w:val="Normal"/>
    <w:link w:val="FooterChar"/>
    <w:uiPriority w:val="99"/>
    <w:semiHidden/>
    <w:unhideWhenUsed/>
    <w:rsid w:val="00FB1EDE"/>
    <w:pPr>
      <w:tabs>
        <w:tab w:val="center" w:pos="4680"/>
        <w:tab w:val="right" w:pos="9360"/>
      </w:tabs>
    </w:pPr>
  </w:style>
  <w:style w:type="character" w:customStyle="1" w:styleId="FooterChar">
    <w:name w:val="Footer Char"/>
    <w:basedOn w:val="DefaultParagraphFont"/>
    <w:link w:val="Footer"/>
    <w:uiPriority w:val="99"/>
    <w:semiHidden/>
    <w:rsid w:val="00FB1EDE"/>
  </w:style>
  <w:style w:type="character" w:customStyle="1" w:styleId="Heading1Char">
    <w:name w:val="Heading 1 Char"/>
    <w:basedOn w:val="DefaultParagraphFont"/>
    <w:link w:val="Heading1"/>
    <w:uiPriority w:val="9"/>
    <w:rsid w:val="00B343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343F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theme" Target="theme/theme1.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877D11-2653-4DBB-9D8F-E2ECD0F0A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11</Pages>
  <Words>264</Words>
  <Characters>1507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Vis</dc:creator>
  <cp:keywords/>
  <dc:description/>
  <cp:lastModifiedBy>Kelly Hogarth</cp:lastModifiedBy>
  <cp:revision>28</cp:revision>
  <cp:lastPrinted>2019-02-20T03:11:00Z</cp:lastPrinted>
  <dcterms:created xsi:type="dcterms:W3CDTF">2020-02-04T02:50:00Z</dcterms:created>
  <dcterms:modified xsi:type="dcterms:W3CDTF">2020-02-13T21:03:00Z</dcterms:modified>
</cp:coreProperties>
</file>